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E" w:rsidRPr="00A8537E" w:rsidRDefault="00D21D0E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2023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2024</w:t>
      </w:r>
      <w:r w:rsidRPr="00A8537E">
        <w:rPr>
          <w:szCs w:val="28"/>
        </w:rPr>
        <w:t xml:space="preserve"> и </w:t>
      </w:r>
      <w:r>
        <w:rPr>
          <w:szCs w:val="28"/>
        </w:rPr>
        <w:t>2025</w:t>
      </w:r>
      <w:r w:rsidRPr="00A8537E">
        <w:rPr>
          <w:szCs w:val="28"/>
        </w:rPr>
        <w:t xml:space="preserve"> годов</w:t>
      </w:r>
    </w:p>
    <w:p w:rsidR="00D21D0E" w:rsidRPr="00871EA8" w:rsidRDefault="00D21D0E" w:rsidP="00454284">
      <w:pPr>
        <w:pStyle w:val="12"/>
        <w:jc w:val="center"/>
        <w:rPr>
          <w:sz w:val="28"/>
          <w:szCs w:val="28"/>
        </w:rPr>
      </w:pPr>
    </w:p>
    <w:p w:rsidR="00D21D0E" w:rsidRPr="00871EA8" w:rsidRDefault="00D21D0E" w:rsidP="00454284">
      <w:pPr>
        <w:pStyle w:val="12"/>
        <w:jc w:val="center"/>
        <w:rPr>
          <w:sz w:val="28"/>
          <w:szCs w:val="28"/>
        </w:rPr>
      </w:pPr>
    </w:p>
    <w:p w:rsidR="00D21D0E" w:rsidRPr="00705F8F" w:rsidRDefault="00D21D0E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D21D0E" w:rsidRPr="00705F8F" w:rsidRDefault="00D21D0E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год:</w:t>
      </w:r>
    </w:p>
    <w:p w:rsidR="00D21D0E" w:rsidRPr="00A8537E" w:rsidRDefault="00D21D0E" w:rsidP="00876646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 xml:space="preserve">22074650,0 </w:t>
      </w:r>
      <w:r w:rsidRPr="00A8537E">
        <w:rPr>
          <w:sz w:val="28"/>
          <w:szCs w:val="28"/>
        </w:rPr>
        <w:t>рублей;</w:t>
      </w:r>
    </w:p>
    <w:p w:rsidR="00D21D0E" w:rsidRPr="00705F8F" w:rsidRDefault="00D21D0E" w:rsidP="00876646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22074650,0 </w:t>
      </w:r>
      <w:r w:rsidRPr="00A8537E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D21D0E" w:rsidRDefault="00D21D0E" w:rsidP="005025FE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>
        <w:rPr>
          <w:sz w:val="28"/>
          <w:szCs w:val="28"/>
        </w:rPr>
        <w:t>рублей;</w:t>
      </w:r>
    </w:p>
    <w:p w:rsidR="00D21D0E" w:rsidRPr="00705F8F" w:rsidRDefault="00D21D0E" w:rsidP="005025FE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2024 года в сумме 0,0 рублей</w:t>
      </w:r>
      <w:r>
        <w:rPr>
          <w:sz w:val="28"/>
          <w:szCs w:val="28"/>
        </w:rPr>
        <w:t>.</w:t>
      </w:r>
    </w:p>
    <w:p w:rsidR="00D21D0E" w:rsidRPr="00705F8F" w:rsidRDefault="00D21D0E" w:rsidP="005025FE">
      <w:pPr>
        <w:widowControl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годов:</w:t>
      </w:r>
    </w:p>
    <w:p w:rsidR="00D21D0E" w:rsidRPr="00A8537E" w:rsidRDefault="00D21D0E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2024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21338050,0 </w:t>
      </w:r>
      <w:r w:rsidRPr="00A8537E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 xml:space="preserve">2025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21403650,0 </w:t>
      </w:r>
      <w:r w:rsidRPr="00A8537E">
        <w:rPr>
          <w:sz w:val="28"/>
          <w:szCs w:val="28"/>
        </w:rPr>
        <w:t>рублей;</w:t>
      </w:r>
    </w:p>
    <w:p w:rsidR="00D21D0E" w:rsidRPr="00705F8F" w:rsidRDefault="00D21D0E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2024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21338050,0 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461000,0 рублей,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2025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21403650,0 </w:t>
      </w:r>
      <w:r w:rsidRPr="00A8537E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в сумме 923500,0 рублей</w:t>
      </w:r>
      <w:r w:rsidRPr="00705F8F">
        <w:rPr>
          <w:sz w:val="28"/>
          <w:szCs w:val="28"/>
        </w:rPr>
        <w:t xml:space="preserve">; </w:t>
      </w:r>
    </w:p>
    <w:p w:rsidR="00D21D0E" w:rsidRDefault="00D21D0E" w:rsidP="005025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рублей и на 202</w:t>
      </w:r>
      <w:r>
        <w:rPr>
          <w:sz w:val="28"/>
          <w:szCs w:val="28"/>
        </w:rPr>
        <w:t xml:space="preserve">5 год в сумме 0,0 рублей; </w:t>
      </w:r>
    </w:p>
    <w:p w:rsidR="00D21D0E" w:rsidRPr="00705F8F" w:rsidRDefault="00D21D0E" w:rsidP="005025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  <w:bookmarkStart w:id="0" w:name="_GoBack"/>
      <w:bookmarkEnd w:id="0"/>
    </w:p>
    <w:p w:rsidR="00D21D0E" w:rsidRPr="00705F8F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21D0E" w:rsidRPr="00705F8F" w:rsidRDefault="00D21D0E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 xml:space="preserve">. </w:t>
      </w:r>
      <w:r w:rsidRPr="007028B5">
        <w:rPr>
          <w:szCs w:val="28"/>
        </w:rPr>
        <w:t xml:space="preserve">Установить поступления доходов в бюджет сельского поселения на </w:t>
      </w:r>
      <w:r w:rsidRPr="007028B5">
        <w:rPr>
          <w:szCs w:val="28"/>
        </w:rPr>
        <w:lastRenderedPageBreak/>
        <w:t>2023 год и на плановый период 2024 и 202</w:t>
      </w:r>
      <w:r>
        <w:rPr>
          <w:szCs w:val="28"/>
        </w:rPr>
        <w:t>5 годов согласно приложению № 1</w:t>
      </w:r>
      <w:r w:rsidRPr="007028B5">
        <w:rPr>
          <w:szCs w:val="28"/>
        </w:rPr>
        <w:t xml:space="preserve"> к настоящему решению</w:t>
      </w:r>
      <w:r w:rsidRPr="00705F8F">
        <w:rPr>
          <w:szCs w:val="28"/>
        </w:rPr>
        <w:t>.</w:t>
      </w:r>
    </w:p>
    <w:p w:rsidR="00D21D0E" w:rsidRPr="00705F8F" w:rsidRDefault="00D21D0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21D0E" w:rsidRPr="00705F8F" w:rsidRDefault="00D21D0E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D21D0E" w:rsidRPr="00705F8F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21D0E" w:rsidRPr="00705F8F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</w:t>
      </w:r>
      <w:r w:rsidRPr="00F46F81">
        <w:rPr>
          <w:sz w:val="28"/>
          <w:szCs w:val="28"/>
        </w:rPr>
        <w:t>на 2023 год и на плановый период 2024 и 2025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</w:t>
      </w:r>
    </w:p>
    <w:p w:rsidR="00D21D0E" w:rsidRPr="00871EA8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</w:t>
      </w:r>
      <w:r w:rsidRPr="00F46F81">
        <w:rPr>
          <w:sz w:val="28"/>
          <w:szCs w:val="28"/>
        </w:rPr>
        <w:t>на 2023 год и на плановый период 2024 и 2025 годов</w:t>
      </w:r>
      <w:r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решению.</w:t>
      </w:r>
    </w:p>
    <w:p w:rsidR="00D21D0E" w:rsidRPr="00871EA8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  <w:r>
        <w:rPr>
          <w:sz w:val="28"/>
          <w:szCs w:val="28"/>
        </w:rPr>
        <w:t xml:space="preserve"> </w:t>
      </w:r>
      <w:r w:rsidRPr="00F46F81">
        <w:rPr>
          <w:sz w:val="28"/>
          <w:szCs w:val="28"/>
        </w:rPr>
        <w:t>на 2023 год и на плановый период 2024 и 2025 годов</w:t>
      </w:r>
      <w:r w:rsidRPr="00705F8F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4 </w:t>
      </w:r>
      <w:r w:rsidRPr="00705F8F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D21D0E" w:rsidRPr="00871EA8" w:rsidRDefault="00D21D0E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871EA8">
        <w:rPr>
          <w:color w:val="auto"/>
          <w:sz w:val="28"/>
          <w:szCs w:val="28"/>
        </w:rPr>
        <w:t>. Установить, что в 202</w:t>
      </w:r>
      <w:r>
        <w:rPr>
          <w:color w:val="auto"/>
          <w:sz w:val="28"/>
          <w:szCs w:val="28"/>
        </w:rPr>
        <w:t>3</w:t>
      </w:r>
      <w:r w:rsidRPr="00871EA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871EA8">
        <w:rPr>
          <w:color w:val="auto"/>
          <w:sz w:val="28"/>
          <w:szCs w:val="28"/>
        </w:rPr>
        <w:t xml:space="preserve"> годах из бюджета </w:t>
      </w:r>
      <w:r>
        <w:rPr>
          <w:sz w:val="28"/>
          <w:szCs w:val="28"/>
        </w:rPr>
        <w:t>сельского поселения</w:t>
      </w:r>
      <w:r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D21D0E" w:rsidRPr="00871EA8" w:rsidRDefault="00D21D0E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color w:val="auto"/>
          <w:sz w:val="28"/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color w:val="auto"/>
          <w:sz w:val="28"/>
          <w:szCs w:val="28"/>
        </w:rPr>
        <w:t>;</w:t>
      </w:r>
    </w:p>
    <w:p w:rsidR="00D21D0E" w:rsidRPr="00871EA8" w:rsidRDefault="00D21D0E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sz w:val="28"/>
          <w:szCs w:val="28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D21D0E" w:rsidRPr="00705F8F" w:rsidRDefault="00D21D0E" w:rsidP="00C51F1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5F8F">
        <w:rPr>
          <w:sz w:val="28"/>
          <w:szCs w:val="28"/>
        </w:rPr>
        <w:t xml:space="preserve">. </w:t>
      </w:r>
      <w:r w:rsidRPr="00E97137">
        <w:rPr>
          <w:sz w:val="28"/>
          <w:szCs w:val="28"/>
        </w:rPr>
        <w:t>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 рублей и на 1 января 2026 года в сумме 0,0 рублей.</w:t>
      </w:r>
    </w:p>
    <w:p w:rsidR="00D21D0E" w:rsidRPr="00705F8F" w:rsidRDefault="00D21D0E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D21D0E" w:rsidRPr="00871EA8" w:rsidRDefault="00D21D0E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</w:t>
      </w:r>
      <w:r w:rsidRPr="00705F8F">
        <w:rPr>
          <w:sz w:val="28"/>
          <w:szCs w:val="28"/>
        </w:rPr>
        <w:lastRenderedPageBreak/>
        <w:t>года в сумме 0,0 рублей,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рублей и на 1 января 2026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705F8F">
        <w:rPr>
          <w:sz w:val="28"/>
          <w:szCs w:val="28"/>
        </w:rPr>
        <w:t>ублей и на 1 января 202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D21D0E" w:rsidRPr="00705F8F" w:rsidRDefault="00D21D0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рублей.</w:t>
      </w:r>
    </w:p>
    <w:p w:rsidR="00D21D0E" w:rsidRPr="00871EA8" w:rsidRDefault="00D21D0E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D21D0E" w:rsidRPr="00871EA8" w:rsidRDefault="00D21D0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21D0E" w:rsidRPr="00871EA8" w:rsidRDefault="00D21D0E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D21D0E" w:rsidRPr="00871EA8" w:rsidRDefault="00D21D0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D21D0E" w:rsidRPr="00871EA8" w:rsidRDefault="00D21D0E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на 1 января 2023</w:t>
      </w:r>
      <w:r w:rsidRPr="00871EA8">
        <w:rPr>
          <w:sz w:val="28"/>
          <w:szCs w:val="28"/>
        </w:rPr>
        <w:t xml:space="preserve"> года;</w:t>
      </w:r>
    </w:p>
    <w:p w:rsidR="00D21D0E" w:rsidRPr="00871EA8" w:rsidRDefault="00D21D0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Кандринский сельсовет муниципального района.</w:t>
      </w:r>
    </w:p>
    <w:p w:rsidR="00D21D0E" w:rsidRPr="00871EA8" w:rsidRDefault="00D21D0E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года.</w:t>
      </w:r>
    </w:p>
    <w:p w:rsidR="00D21D0E" w:rsidRPr="00871EA8" w:rsidRDefault="00D21D0E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D21D0E" w:rsidRPr="00871EA8" w:rsidRDefault="00D21D0E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_______________).</w:t>
      </w:r>
    </w:p>
    <w:p w:rsidR="00D21D0E" w:rsidRPr="00871EA8" w:rsidRDefault="00D21D0E" w:rsidP="00454284">
      <w:pPr>
        <w:pStyle w:val="a3"/>
        <w:ind w:firstLine="0"/>
        <w:jc w:val="left"/>
        <w:rPr>
          <w:szCs w:val="28"/>
        </w:rPr>
      </w:pPr>
    </w:p>
    <w:p w:rsidR="00D21D0E" w:rsidRPr="00871EA8" w:rsidRDefault="00D21D0E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D21D0E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284"/>
    <w:rsid w:val="00022CA7"/>
    <w:rsid w:val="00087EE4"/>
    <w:rsid w:val="000B5CDE"/>
    <w:rsid w:val="000D65B4"/>
    <w:rsid w:val="000E0C76"/>
    <w:rsid w:val="000E3889"/>
    <w:rsid w:val="001B7EF0"/>
    <w:rsid w:val="001F5235"/>
    <w:rsid w:val="00236331"/>
    <w:rsid w:val="002A2D4C"/>
    <w:rsid w:val="0034060A"/>
    <w:rsid w:val="00390050"/>
    <w:rsid w:val="003C784E"/>
    <w:rsid w:val="003D07AE"/>
    <w:rsid w:val="00415D65"/>
    <w:rsid w:val="00454284"/>
    <w:rsid w:val="004E6ECA"/>
    <w:rsid w:val="005025FE"/>
    <w:rsid w:val="00530037"/>
    <w:rsid w:val="005F212E"/>
    <w:rsid w:val="00645B7C"/>
    <w:rsid w:val="00671D32"/>
    <w:rsid w:val="00686110"/>
    <w:rsid w:val="006F758A"/>
    <w:rsid w:val="007028B5"/>
    <w:rsid w:val="00705F8F"/>
    <w:rsid w:val="00706036"/>
    <w:rsid w:val="00715C90"/>
    <w:rsid w:val="007776E5"/>
    <w:rsid w:val="00871EA8"/>
    <w:rsid w:val="00876646"/>
    <w:rsid w:val="0088701F"/>
    <w:rsid w:val="0090607B"/>
    <w:rsid w:val="00962957"/>
    <w:rsid w:val="009C2211"/>
    <w:rsid w:val="009C4134"/>
    <w:rsid w:val="00A8537E"/>
    <w:rsid w:val="00B8003D"/>
    <w:rsid w:val="00B82BB6"/>
    <w:rsid w:val="00BF3EB3"/>
    <w:rsid w:val="00C51F11"/>
    <w:rsid w:val="00D21D0E"/>
    <w:rsid w:val="00D43F43"/>
    <w:rsid w:val="00D73278"/>
    <w:rsid w:val="00D87261"/>
    <w:rsid w:val="00DF3B47"/>
    <w:rsid w:val="00E0142A"/>
    <w:rsid w:val="00E36FF0"/>
    <w:rsid w:val="00E449D8"/>
    <w:rsid w:val="00E455F3"/>
    <w:rsid w:val="00E61C63"/>
    <w:rsid w:val="00E97137"/>
    <w:rsid w:val="00F1730E"/>
    <w:rsid w:val="00F22F20"/>
    <w:rsid w:val="00F46F81"/>
    <w:rsid w:val="00F80144"/>
    <w:rsid w:val="00F86E35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6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CA7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color w:val="000000"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/>
      <w:color w:val="000000"/>
      <w:sz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/>
      <w:sz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2</cp:revision>
  <dcterms:created xsi:type="dcterms:W3CDTF">2022-12-14T11:15:00Z</dcterms:created>
  <dcterms:modified xsi:type="dcterms:W3CDTF">2022-12-14T11:15:00Z</dcterms:modified>
</cp:coreProperties>
</file>